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0"/>
        <w:gridCol w:w="7521"/>
      </w:tblGrid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ПРИЛОЖЕНИЕ</w:t>
            </w:r>
          </w:p>
          <w:p w:rsidR="008E38D6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E4043B" w:rsidRDefault="008E38D6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E4043B">
              <w:rPr>
                <w:sz w:val="28"/>
                <w:szCs w:val="28"/>
              </w:rPr>
              <w:t>УТВЕРЖДЕНО</w:t>
            </w:r>
          </w:p>
          <w:p w:rsidR="00E4043B" w:rsidRDefault="008E38D6" w:rsidP="008E38D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E4043B">
              <w:rPr>
                <w:sz w:val="28"/>
                <w:szCs w:val="28"/>
              </w:rPr>
              <w:t>постановлением администрации</w:t>
            </w:r>
          </w:p>
          <w:p w:rsidR="00E4043B" w:rsidRDefault="008E38D6" w:rsidP="00A6104A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E7DF1">
              <w:rPr>
                <w:sz w:val="28"/>
                <w:szCs w:val="28"/>
              </w:rPr>
              <w:t xml:space="preserve">                       </w:t>
            </w:r>
            <w:r w:rsidR="00E4043B">
              <w:rPr>
                <w:sz w:val="28"/>
                <w:szCs w:val="28"/>
              </w:rPr>
              <w:t xml:space="preserve">района от </w:t>
            </w:r>
            <w:bookmarkStart w:id="0" w:name="_GoBack"/>
            <w:bookmarkEnd w:id="0"/>
            <w:r w:rsidR="00A6104A">
              <w:rPr>
                <w:sz w:val="28"/>
                <w:szCs w:val="28"/>
              </w:rPr>
              <w:t>27.12.</w:t>
            </w:r>
            <w:r w:rsidR="00E4043B">
              <w:rPr>
                <w:sz w:val="28"/>
                <w:szCs w:val="28"/>
              </w:rPr>
              <w:t>20</w:t>
            </w:r>
            <w:r w:rsidR="00825B00">
              <w:rPr>
                <w:sz w:val="28"/>
                <w:szCs w:val="28"/>
              </w:rPr>
              <w:t>2</w:t>
            </w:r>
            <w:r w:rsidR="002E7DF1">
              <w:rPr>
                <w:sz w:val="28"/>
                <w:szCs w:val="28"/>
              </w:rPr>
              <w:t>2</w:t>
            </w:r>
            <w:r w:rsidR="00E4043B">
              <w:rPr>
                <w:sz w:val="28"/>
                <w:szCs w:val="28"/>
              </w:rPr>
              <w:t xml:space="preserve"> №</w:t>
            </w:r>
            <w:r w:rsidR="002E7DF1">
              <w:rPr>
                <w:sz w:val="28"/>
                <w:szCs w:val="28"/>
              </w:rPr>
              <w:t xml:space="preserve"> </w:t>
            </w:r>
            <w:r w:rsidR="00A6104A">
              <w:rPr>
                <w:sz w:val="28"/>
                <w:szCs w:val="28"/>
              </w:rPr>
              <w:t>1081</w:t>
            </w:r>
            <w:r w:rsidR="002E7DF1">
              <w:rPr>
                <w:sz w:val="28"/>
                <w:szCs w:val="28"/>
              </w:rPr>
              <w:t xml:space="preserve"> </w:t>
            </w:r>
            <w:r w:rsidR="00E4043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</w:tr>
    </w:tbl>
    <w:p w:rsidR="0085262B" w:rsidRDefault="0085262B">
      <w:pPr>
        <w:pStyle w:val="Standard"/>
      </w:pPr>
    </w:p>
    <w:tbl>
      <w:tblPr>
        <w:tblW w:w="1331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0"/>
        <w:gridCol w:w="3017"/>
      </w:tblGrid>
      <w:tr w:rsidR="0085262B" w:rsidTr="00394B18">
        <w:trPr>
          <w:trHeight w:val="539"/>
        </w:trPr>
        <w:tc>
          <w:tcPr>
            <w:tcW w:w="10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4B18" w:rsidRDefault="00394B18" w:rsidP="00394B18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</w:t>
            </w:r>
          </w:p>
          <w:p w:rsidR="00394B18" w:rsidRDefault="00394B18" w:rsidP="00394B18">
            <w:pPr>
              <w:pStyle w:val="Standard"/>
              <w:jc w:val="center"/>
              <w:rPr>
                <w:b/>
                <w:bCs/>
              </w:rPr>
            </w:pPr>
          </w:p>
          <w:p w:rsidR="0085262B" w:rsidRDefault="00394B18" w:rsidP="00394B18">
            <w:pPr>
              <w:pStyle w:val="Standard"/>
              <w:jc w:val="center"/>
            </w:pPr>
            <w:r>
              <w:rPr>
                <w:b/>
                <w:bCs/>
              </w:rPr>
              <w:t xml:space="preserve">                                                                    </w:t>
            </w:r>
            <w:r w:rsidR="0085262B">
              <w:rPr>
                <w:b/>
                <w:bCs/>
              </w:rPr>
              <w:t>МУНИЦИПАЛЬНОЕ ЗАДАНИЕ</w:t>
            </w:r>
          </w:p>
        </w:tc>
        <w:tc>
          <w:tcPr>
            <w:tcW w:w="30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</w:tc>
      </w:tr>
    </w:tbl>
    <w:p w:rsidR="0085262B" w:rsidRDefault="0085262B" w:rsidP="007C7B15">
      <w:pPr>
        <w:pStyle w:val="Standard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1"/>
      </w:tblGrid>
      <w:tr w:rsidR="0085262B">
        <w:tc>
          <w:tcPr>
            <w:tcW w:w="145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394B18">
            <w:pPr>
              <w:pStyle w:val="TableContents"/>
              <w:jc w:val="center"/>
            </w:pPr>
            <w:r>
              <w:t>на 20</w:t>
            </w:r>
            <w:r w:rsidR="005020E0">
              <w:t>2</w:t>
            </w:r>
            <w:r w:rsidR="002E7DF1">
              <w:t>3</w:t>
            </w:r>
            <w:r w:rsidR="0085262B">
              <w:t xml:space="preserve"> год и на плановый период </w:t>
            </w:r>
            <w:r>
              <w:t xml:space="preserve"> 20</w:t>
            </w:r>
            <w:r w:rsidR="0056750C">
              <w:t>2</w:t>
            </w:r>
            <w:r w:rsidR="002E7DF1">
              <w:t>4</w:t>
            </w:r>
            <w:r>
              <w:t xml:space="preserve"> и 202</w:t>
            </w:r>
            <w:r w:rsidR="002E7DF1">
              <w:t>5</w:t>
            </w:r>
            <w:r w:rsidR="0085262B">
              <w:t xml:space="preserve"> годов</w:t>
            </w:r>
          </w:p>
        </w:tc>
      </w:tr>
    </w:tbl>
    <w:p w:rsidR="0085262B" w:rsidRDefault="0085262B">
      <w:pPr>
        <w:pStyle w:val="Standard"/>
        <w:jc w:val="center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394B18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Сводному реестру</w:t>
                  </w:r>
                  <w:proofErr w:type="gramStart"/>
                  <w:r>
                    <w:rPr>
                      <w:color w:val="000000"/>
                      <w:position w:val="8"/>
                      <w:lang w:val="en-US"/>
                    </w:rPr>
                    <w:t>2</w:t>
                  </w:r>
                  <w:proofErr w:type="gramEnd"/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85262B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  <w:tr w:rsidR="0085262B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394B18" w:rsidRDefault="00394B18">
            <w:pPr>
              <w:pStyle w:val="TableContents"/>
              <w:jc w:val="both"/>
              <w:rPr>
                <w:b/>
              </w:rPr>
            </w:pPr>
            <w:r w:rsidRPr="00394B18">
              <w:rPr>
                <w:b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района Тамбовской области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A018F">
            <w:pPr>
              <w:pStyle w:val="TableContents"/>
              <w:jc w:val="both"/>
            </w:pPr>
            <w:r>
              <w:t>Виды деятельности 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394B18" w:rsidRDefault="0085262B" w:rsidP="00394B18">
            <w:pPr>
              <w:pStyle w:val="TableContents"/>
              <w:jc w:val="both"/>
            </w:pPr>
            <w:r w:rsidRPr="00394B18">
              <w:t>Образование и наука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Вид учреждения     </w:t>
            </w:r>
            <w:r w:rsidRPr="00394B18">
              <w:rPr>
                <w:b/>
              </w:rPr>
              <w:t>организация дополнительного образования</w:t>
            </w:r>
          </w:p>
          <w:p w:rsidR="0085262B" w:rsidRDefault="0085262B" w:rsidP="005C196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учреждения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4A018F">
        <w:trPr>
          <w:trHeight w:val="875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4B7127" w:rsidRDefault="004B7127">
      <w:pPr>
        <w:pStyle w:val="Textbody"/>
        <w:jc w:val="center"/>
        <w:rPr>
          <w:b/>
          <w:bCs/>
        </w:rPr>
      </w:pPr>
    </w:p>
    <w:p w:rsidR="004B7127" w:rsidRDefault="004B7127">
      <w:pPr>
        <w:pStyle w:val="Textbody"/>
        <w:jc w:val="center"/>
        <w:rPr>
          <w:b/>
          <w:bCs/>
        </w:rPr>
      </w:pPr>
    </w:p>
    <w:p w:rsidR="0085262B" w:rsidRDefault="0085262B">
      <w:pPr>
        <w:pStyle w:val="Textbody"/>
        <w:jc w:val="center"/>
      </w:pPr>
      <w:r>
        <w:rPr>
          <w:b/>
          <w:bCs/>
        </w:rPr>
        <w:lastRenderedPageBreak/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85262B" w:rsidRDefault="0085262B">
      <w:pPr>
        <w:pStyle w:val="Textbody"/>
        <w:jc w:val="center"/>
      </w:pPr>
      <w:r>
        <w:t>Раздел _1___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реализация дополнительных общеразвивающих программ;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Pr="006F08D4" w:rsidRDefault="0085262B" w:rsidP="00554FE7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11.Г42.0</w:t>
                  </w: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D0E07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7D0E07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85262B" w:rsidRDefault="0085262B">
      <w:pPr>
        <w:pStyle w:val="Textbody"/>
        <w:jc w:val="both"/>
      </w:pPr>
      <w:r>
        <w:t>3.1. Показатели, характеризующие качество муниципальной   услуги</w:t>
      </w:r>
      <w:proofErr w:type="gramStart"/>
      <w:r>
        <w:rPr>
          <w:color w:val="000000"/>
          <w:position w:val="8"/>
        </w:rPr>
        <w:t>4</w:t>
      </w:r>
      <w:proofErr w:type="gramEnd"/>
      <w:r>
        <w:rPr>
          <w:color w:val="000000"/>
          <w:position w:val="8"/>
        </w:rPr>
        <w:t>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E4E4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25B00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планового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73353C" w:rsidRDefault="008309BF" w:rsidP="00487AD3">
            <w:pPr>
              <w:pStyle w:val="TableContents"/>
              <w:jc w:val="both"/>
              <w:rPr>
                <w:sz w:val="16"/>
                <w:szCs w:val="16"/>
              </w:rPr>
            </w:pPr>
            <w:r w:rsidRPr="0073353C">
              <w:rPr>
                <w:sz w:val="16"/>
                <w:szCs w:val="16"/>
              </w:rPr>
              <w:t>804200О.99.0.ББ52АЕ77000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6F08D4" w:rsidRDefault="0085262B" w:rsidP="00F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законны</w:t>
            </w:r>
            <w:r>
              <w:rPr>
                <w:sz w:val="16"/>
                <w:szCs w:val="16"/>
              </w:rPr>
              <w:lastRenderedPageBreak/>
              <w:t>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4831A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4831A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4831AA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80,93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4831AA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80,93</w:t>
            </w:r>
            <w:r w:rsidR="0085262B">
              <w:rPr>
                <w:sz w:val="16"/>
                <w:szCs w:val="16"/>
              </w:rPr>
              <w:t>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4831AA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80.54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4831AA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80,54</w:t>
            </w:r>
            <w:r w:rsidR="0085262B">
              <w:rPr>
                <w:sz w:val="16"/>
                <w:szCs w:val="16"/>
              </w:rPr>
              <w:t>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85262B" w:rsidRDefault="0085262B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85262B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5262B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показа-теля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очеред-нойфинан-совый</w:t>
            </w:r>
            <w:proofErr w:type="spellEnd"/>
            <w:r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периода)</w:t>
            </w:r>
            <w:proofErr w:type="gramEnd"/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262B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309BF" w:rsidP="009303FE">
            <w:pPr>
              <w:pStyle w:val="TableContents"/>
              <w:jc w:val="both"/>
              <w:rPr>
                <w:sz w:val="16"/>
                <w:szCs w:val="16"/>
              </w:rPr>
            </w:pPr>
            <w:r w:rsidRPr="00075669">
              <w:rPr>
                <w:sz w:val="16"/>
                <w:szCs w:val="16"/>
              </w:rPr>
              <w:t>804200О.99.0.ББ52АЕ77000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85262B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020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06B1B">
              <w:rPr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70EF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70EF9">
              <w:rPr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3,6%</w:t>
                  </w: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85262B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85262B" w:rsidRDefault="0085262B">
      <w:pPr>
        <w:pStyle w:val="Standard"/>
      </w:pPr>
    </w:p>
    <w:p w:rsidR="0085262B" w:rsidRDefault="0085262B">
      <w:pPr>
        <w:pStyle w:val="Standard"/>
      </w:pPr>
      <w:r>
        <w:t>5. Порядок оказания муниципальной услуги</w:t>
      </w:r>
    </w:p>
    <w:p w:rsidR="0085262B" w:rsidRPr="00BB1EF7" w:rsidRDefault="0085262B" w:rsidP="00B7570F">
      <w:pPr>
        <w:spacing w:line="480" w:lineRule="atLeast"/>
        <w:rPr>
          <w:rFonts w:ascii="inherit" w:hAnsi="inherit" w:cs="Arial"/>
          <w:u w:val="single"/>
        </w:rPr>
      </w:pPr>
      <w:r>
        <w:t>5.1. Нормативные правовые акты, регулирующие порядок  оказания муниципальной  услуги</w:t>
      </w:r>
      <w:proofErr w:type="gramStart"/>
      <w:r w:rsidRPr="00B7570F">
        <w:rPr>
          <w:rFonts w:ascii="inherit" w:hAnsi="inherit"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:</w:t>
      </w:r>
      <w:proofErr w:type="gramEnd"/>
      <w:r>
        <w:rPr>
          <w:rFonts w:cs="Arial"/>
          <w:sz w:val="36"/>
          <w:szCs w:val="36"/>
        </w:rPr>
        <w:t xml:space="preserve"> </w:t>
      </w:r>
      <w:r w:rsidRPr="00BB1EF7">
        <w:rPr>
          <w:rFonts w:ascii="inherit" w:hAnsi="inherit" w:cs="Arial"/>
          <w:u w:val="single"/>
        </w:rPr>
        <w:t>Федеральный закон от 28.12.2012 273-фз</w:t>
      </w:r>
      <w:proofErr w:type="gramStart"/>
      <w:r w:rsidRPr="00BB1EF7">
        <w:rPr>
          <w:rFonts w:ascii="inherit" w:hAnsi="inherit" w:cs="Arial"/>
          <w:u w:val="single"/>
        </w:rPr>
        <w:t xml:space="preserve"> О</w:t>
      </w:r>
      <w:proofErr w:type="gramEnd"/>
      <w:r w:rsidRPr="00BB1EF7">
        <w:rPr>
          <w:rFonts w:ascii="inherit" w:hAnsi="inherit" w:cs="Arial"/>
          <w:u w:val="single"/>
        </w:rPr>
        <w:t>б образовании в Российской Федерации</w:t>
      </w:r>
      <w:r>
        <w:rPr>
          <w:rFonts w:cs="Arial"/>
          <w:u w:val="single"/>
        </w:rPr>
        <w:t xml:space="preserve">;  </w:t>
      </w:r>
      <w:r w:rsidRPr="00BB1EF7">
        <w:rPr>
          <w:rFonts w:ascii="inherit" w:hAnsi="inherit" w:cs="Arial"/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Arial"/>
          <w:u w:val="single"/>
        </w:rPr>
        <w:t xml:space="preserve">; </w:t>
      </w:r>
      <w:r w:rsidRPr="00BB1EF7">
        <w:rPr>
          <w:rFonts w:ascii="inherit" w:hAnsi="inherit" w:cs="Arial"/>
          <w:u w:val="single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:rsidR="0085262B" w:rsidRDefault="0085262B">
      <w:pPr>
        <w:pStyle w:val="Standard"/>
      </w:pPr>
    </w:p>
    <w:p w:rsidR="0085262B" w:rsidRDefault="0085262B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85262B" w:rsidRDefault="0085262B">
      <w:pPr>
        <w:pStyle w:val="Standard"/>
        <w:jc w:val="center"/>
      </w:pPr>
    </w:p>
    <w:p w:rsidR="0085262B" w:rsidRDefault="0085262B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85262B" w:rsidRDefault="0085262B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 w:rsidTr="00BB1EF7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85262B" w:rsidRDefault="0085262B">
      <w:pPr>
        <w:pStyle w:val="Standard"/>
        <w:jc w:val="both"/>
      </w:pPr>
    </w:p>
    <w:p w:rsidR="0085262B" w:rsidRPr="00B36483" w:rsidRDefault="0085262B" w:rsidP="00484C4E">
      <w:pPr>
        <w:pStyle w:val="Textbody"/>
        <w:jc w:val="center"/>
        <w:rPr>
          <w:b/>
        </w:rPr>
      </w:pPr>
      <w:r w:rsidRPr="00B36483">
        <w:rPr>
          <w:b/>
        </w:rPr>
        <w:t>Раздел _2___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 w:rsidTr="00484C4E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 w:rsidTr="00484C4E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Pr="006F08D4" w:rsidRDefault="0085262B" w:rsidP="00FB6040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11.Д44.0</w:t>
                  </w:r>
                </w:p>
                <w:p w:rsidR="0085262B" w:rsidRPr="006F08D4" w:rsidRDefault="0085262B" w:rsidP="00FB604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85262B" w:rsidRDefault="0085262B" w:rsidP="00484C4E">
            <w:pPr>
              <w:pStyle w:val="TableContents"/>
              <w:jc w:val="center"/>
            </w:pPr>
          </w:p>
        </w:tc>
      </w:tr>
      <w:tr w:rsidR="0085262B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</w:tbl>
    <w:p w:rsidR="0085262B" w:rsidRDefault="0085262B" w:rsidP="00484C4E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85262B" w:rsidRDefault="0085262B" w:rsidP="00484C4E">
      <w:pPr>
        <w:pStyle w:val="Textbody"/>
        <w:jc w:val="both"/>
      </w:pPr>
      <w:r>
        <w:t>3.1. Показатели, характеризующие качество муниципальной   услуги</w:t>
      </w:r>
      <w:proofErr w:type="gramStart"/>
      <w:r>
        <w:rPr>
          <w:color w:val="000000"/>
          <w:position w:val="8"/>
        </w:rPr>
        <w:t>4</w:t>
      </w:r>
      <w:proofErr w:type="gramEnd"/>
      <w:r>
        <w:rPr>
          <w:color w:val="000000"/>
          <w:position w:val="8"/>
        </w:rPr>
        <w:t>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 w:rsidTr="00484C4E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5262B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планового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_год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075669" w:rsidRDefault="0085262B" w:rsidP="00484C4E">
            <w:pPr>
              <w:pStyle w:val="TableContents"/>
              <w:jc w:val="center"/>
              <w:rPr>
                <w:sz w:val="22"/>
                <w:szCs w:val="22"/>
                <w:highlight w:val="yellow"/>
              </w:rPr>
            </w:pPr>
            <w:r w:rsidRPr="0073353C"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 w:rsidTr="002273ED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73353C" w:rsidRDefault="00F9242B" w:rsidP="00FB6040">
            <w:pPr>
              <w:pStyle w:val="TableContents"/>
              <w:jc w:val="both"/>
              <w:rPr>
                <w:sz w:val="16"/>
                <w:szCs w:val="16"/>
              </w:rPr>
            </w:pPr>
            <w:r w:rsidRPr="0073353C">
              <w:rPr>
                <w:sz w:val="16"/>
                <w:szCs w:val="16"/>
              </w:rPr>
              <w:t>801012О.99.0.ББ56АА56001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07F39" w:rsidRDefault="00F07F39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Кол-во </w:t>
            </w:r>
          </w:p>
          <w:p w:rsidR="0085262B" w:rsidRDefault="00F07F39" w:rsidP="002165B4">
            <w:pPr>
              <w:pStyle w:val="TableContents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человеко- часов</w:t>
            </w:r>
            <w:proofErr w:type="gramEnd"/>
          </w:p>
        </w:tc>
        <w:tc>
          <w:tcPr>
            <w:tcW w:w="11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F07F39" w:rsidP="00F572BA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</w:t>
            </w:r>
            <w:proofErr w:type="gramStart"/>
            <w:r>
              <w:rPr>
                <w:sz w:val="16"/>
                <w:szCs w:val="16"/>
              </w:rPr>
              <w:t>.-</w:t>
            </w:r>
            <w:proofErr w:type="gramEnd"/>
            <w:r>
              <w:rPr>
                <w:sz w:val="16"/>
                <w:szCs w:val="16"/>
              </w:rPr>
              <w:t>час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F07F39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 w:rsidTr="00484C4E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115375" w:rsidP="0011537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19,200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115375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115375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20,000</w:t>
            </w:r>
          </w:p>
        </w:tc>
      </w:tr>
    </w:tbl>
    <w:p w:rsidR="0085262B" w:rsidRDefault="0085262B" w:rsidP="00484C4E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85262B" w:rsidTr="00484C4E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extbody"/>
              <w:jc w:val="both"/>
            </w:pPr>
            <w:r>
              <w:lastRenderedPageBreak/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both"/>
                  </w:pPr>
                  <w:r>
                    <w:t>8%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both"/>
            </w:pPr>
          </w:p>
        </w:tc>
      </w:tr>
    </w:tbl>
    <w:p w:rsidR="0085262B" w:rsidRDefault="0085262B" w:rsidP="00484C4E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5262B" w:rsidTr="00825B00">
        <w:trPr>
          <w:trHeight w:val="1725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5262B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очеред-нойфинан-совый</w:t>
            </w:r>
            <w:proofErr w:type="spellEnd"/>
            <w:r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2E7DF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периода)</w:t>
            </w:r>
            <w:proofErr w:type="gramEnd"/>
          </w:p>
        </w:tc>
      </w:tr>
      <w:tr w:rsidR="0085262B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262B" w:rsidTr="00484C4E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F9242B" w:rsidP="009303FE">
            <w:pPr>
              <w:pStyle w:val="TableContents"/>
              <w:jc w:val="both"/>
              <w:rPr>
                <w:sz w:val="16"/>
                <w:szCs w:val="16"/>
              </w:rPr>
            </w:pPr>
            <w:r w:rsidRPr="00F9242B">
              <w:rPr>
                <w:sz w:val="16"/>
                <w:szCs w:val="16"/>
              </w:rPr>
              <w:t>801012О.99.0.ББ56АА56001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6750C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70EF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6750C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85262B" w:rsidTr="00484C4E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 w:rsidP="00484C4E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 w:rsidTr="00484C4E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both"/>
                  </w:pPr>
                  <w:r>
                    <w:t>8,5%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both"/>
            </w:pPr>
          </w:p>
        </w:tc>
      </w:tr>
    </w:tbl>
    <w:p w:rsidR="0085262B" w:rsidRDefault="0085262B" w:rsidP="00484C4E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85262B" w:rsidTr="00484C4E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85262B" w:rsidRDefault="0085262B" w:rsidP="00484C4E">
      <w:pPr>
        <w:pStyle w:val="Standard"/>
      </w:pPr>
    </w:p>
    <w:p w:rsidR="0085262B" w:rsidRDefault="0085262B" w:rsidP="00484C4E">
      <w:pPr>
        <w:pStyle w:val="Standard"/>
      </w:pPr>
      <w:r>
        <w:lastRenderedPageBreak/>
        <w:t>5. Порядок оказания муниципальной услуги</w:t>
      </w:r>
    </w:p>
    <w:p w:rsidR="0085262B" w:rsidRPr="00B9464E" w:rsidRDefault="0085262B" w:rsidP="00B9464E">
      <w:pPr>
        <w:spacing w:line="360" w:lineRule="atLeast"/>
        <w:rPr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80766F">
        <w:t xml:space="preserve">  - </w:t>
      </w:r>
      <w:r w:rsidRPr="00B9464E">
        <w:rPr>
          <w:u w:val="single"/>
        </w:rPr>
        <w:t xml:space="preserve"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Федерации; Федеральный закон от 05.10.2003 131-фз Об общих принципах организации местного самоуправления в Российской Федерации; Федеральный закон от 28.12.2012 273-фз Об образовании в Российской </w:t>
      </w:r>
      <w:proofErr w:type="spellStart"/>
      <w:r w:rsidRPr="00B9464E">
        <w:rPr>
          <w:u w:val="single"/>
        </w:rPr>
        <w:t>Федерации</w:t>
      </w:r>
      <w:proofErr w:type="gramStart"/>
      <w:r w:rsidRPr="00B9464E">
        <w:rPr>
          <w:u w:val="single"/>
        </w:rPr>
        <w:t>;У</w:t>
      </w:r>
      <w:proofErr w:type="gramEnd"/>
      <w:r w:rsidRPr="00B9464E">
        <w:rPr>
          <w:u w:val="single"/>
        </w:rPr>
        <w:t>став</w:t>
      </w:r>
      <w:proofErr w:type="spellEnd"/>
      <w:r w:rsidRPr="00B9464E">
        <w:rPr>
          <w:u w:val="single"/>
        </w:rPr>
        <w:t xml:space="preserve"> МБОУДО «Первомайская ДШИ»</w:t>
      </w:r>
    </w:p>
    <w:p w:rsidR="0085262B" w:rsidRDefault="0085262B" w:rsidP="00484C4E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85262B" w:rsidRDefault="0085262B" w:rsidP="00484C4E">
      <w:pPr>
        <w:pStyle w:val="Standard"/>
        <w:jc w:val="center"/>
      </w:pPr>
    </w:p>
    <w:p w:rsidR="0085262B" w:rsidRDefault="0085262B" w:rsidP="00484C4E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85262B" w:rsidRDefault="0085262B" w:rsidP="00484C4E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 w:rsidTr="00484C4E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85262B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262B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Размещение информации в здании и у входа в здание</w:t>
            </w:r>
          </w:p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Рекламные щиты у здания, афиши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 информационных стендах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график работы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-номера телефонов для справок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85262B" w:rsidTr="005079DB">
        <w:trPr>
          <w:trHeight w:val="25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5262B" w:rsidRDefault="0085262B" w:rsidP="00484C4E">
      <w:pPr>
        <w:pStyle w:val="Standard"/>
        <w:jc w:val="both"/>
      </w:pPr>
    </w:p>
    <w:p w:rsidR="0085262B" w:rsidRDefault="0085262B">
      <w:pPr>
        <w:pStyle w:val="Standard"/>
        <w:jc w:val="center"/>
      </w:pPr>
      <w:r>
        <w:rPr>
          <w:b/>
          <w:bCs/>
        </w:rPr>
        <w:t xml:space="preserve">ЧАСТЬ 2. </w:t>
      </w:r>
      <w:proofErr w:type="gramStart"/>
      <w:r>
        <w:rPr>
          <w:b/>
          <w:bCs/>
        </w:rPr>
        <w:t>Сведения о выполняемых работах</w:t>
      </w:r>
      <w:r>
        <w:rPr>
          <w:color w:val="000000"/>
          <w:position w:val="8"/>
        </w:rPr>
        <w:t>5)</w:t>
      </w:r>
      <w:proofErr w:type="gramEnd"/>
    </w:p>
    <w:p w:rsidR="0085262B" w:rsidRDefault="0085262B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>1.Наименование работы_________________________________________________________________</w:t>
            </w:r>
          </w:p>
          <w:p w:rsidR="0085262B" w:rsidRDefault="0085262B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работы:</w:t>
      </w:r>
    </w:p>
    <w:p w:rsidR="0085262B" w:rsidRDefault="0085262B">
      <w:pPr>
        <w:pStyle w:val="Textbody"/>
        <w:jc w:val="both"/>
      </w:pPr>
      <w:r>
        <w:t xml:space="preserve">3.1. Показатели, характеризующие качество работы </w:t>
      </w:r>
      <w:r>
        <w:rPr>
          <w:color w:val="000000"/>
          <w:position w:val="8"/>
        </w:rPr>
        <w:t>6)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планового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rPr>
          <w:vanish/>
        </w:rPr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работы</w:t>
      </w:r>
      <w:r>
        <w:rPr>
          <w:sz w:val="28"/>
          <w:szCs w:val="28"/>
        </w:rPr>
        <w:t>:</w:t>
      </w: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85262B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 (по справочникам)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3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5262B">
        <w:tc>
          <w:tcPr>
            <w:tcW w:w="12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rPr>
          <w:vanish/>
        </w:rPr>
      </w:pP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85262B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pStyle w:val="Standard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jc w:val="center"/>
      </w:pPr>
      <w:r>
        <w:rPr>
          <w:b/>
          <w:bCs/>
        </w:rPr>
        <w:t xml:space="preserve">ЧАСТЬ 3. Прочие сведения </w:t>
      </w:r>
      <w:r w:rsidRPr="004D67F7">
        <w:rPr>
          <w:b/>
          <w:bCs/>
        </w:rPr>
        <w:t xml:space="preserve">о </w:t>
      </w:r>
      <w:r w:rsidRPr="004D67F7">
        <w:rPr>
          <w:b/>
        </w:rPr>
        <w:t>муниципальном</w:t>
      </w:r>
      <w:r w:rsidRPr="004D67F7">
        <w:rPr>
          <w:b/>
          <w:bCs/>
        </w:rPr>
        <w:t xml:space="preserve"> задании</w:t>
      </w:r>
      <w:proofErr w:type="gramStart"/>
      <w:r>
        <w:rPr>
          <w:color w:val="000000"/>
          <w:position w:val="8"/>
        </w:rPr>
        <w:t>7</w:t>
      </w:r>
      <w:proofErr w:type="gramEnd"/>
      <w:r>
        <w:rPr>
          <w:color w:val="000000"/>
          <w:position w:val="8"/>
        </w:rPr>
        <w:t>)</w:t>
      </w:r>
    </w:p>
    <w:p w:rsidR="0085262B" w:rsidRDefault="0085262B">
      <w:pPr>
        <w:pStyle w:val="Standard"/>
        <w:jc w:val="both"/>
      </w:pPr>
    </w:p>
    <w:p w:rsidR="0085262B" w:rsidRPr="00BD1177" w:rsidRDefault="0085262B" w:rsidP="005079DB">
      <w:pPr>
        <w:ind w:left="360"/>
        <w:rPr>
          <w:rFonts w:cs="Times New Roman"/>
        </w:rPr>
      </w:pPr>
      <w:r>
        <w:t xml:space="preserve">1.Основания для досрочного прекращения выполнения муниципального  задания </w:t>
      </w:r>
      <w:r w:rsidRPr="00BD1177">
        <w:rPr>
          <w:rFonts w:cs="Times New Roman"/>
        </w:rPr>
        <w:t>- ликвидация учреждения;</w:t>
      </w:r>
    </w:p>
    <w:p w:rsidR="0085262B" w:rsidRPr="00BD1177" w:rsidRDefault="0085262B" w:rsidP="005079DB">
      <w:pPr>
        <w:ind w:left="360"/>
        <w:rPr>
          <w:rFonts w:cs="Times New Roman"/>
        </w:rPr>
      </w:pPr>
      <w:r w:rsidRPr="00BD1177">
        <w:rPr>
          <w:rFonts w:cs="Times New Roman"/>
        </w:rPr>
        <w:t>- реорганизация учреждения;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исключение муниципальной услуги из перечня муниципальных услуг;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85262B" w:rsidRPr="00BD1177" w:rsidRDefault="0085262B" w:rsidP="005079DB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t>2. Иная информация,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 муниципального  задания:  </w:t>
      </w:r>
      <w:r w:rsidRPr="00BD1177">
        <w:rPr>
          <w:rFonts w:cs="Times New Roman"/>
          <w:color w:val="000000"/>
        </w:rPr>
        <w:t>при необходимости учреждение предоставляет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85262B" w:rsidRDefault="0085262B">
      <w:pPr>
        <w:pStyle w:val="Standard"/>
        <w:spacing w:line="360" w:lineRule="auto"/>
        <w:jc w:val="both"/>
      </w:pPr>
      <w:r>
        <w:lastRenderedPageBreak/>
        <w:t xml:space="preserve">3.Порядок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Исполнительные органы государственной   власти области, осуществляющие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оказанием услуг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1 Проверка исполнения муниципального задания по предоставленному отчету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Ежеквартально, не позднее 15 числа месяца, следующего за отчетным кварталом</w:t>
            </w:r>
            <w:proofErr w:type="gramStart"/>
            <w:r w:rsidRPr="00BD1177">
              <w:rPr>
                <w:rFonts w:cs="Times New Roman"/>
                <w:color w:val="000000"/>
              </w:rPr>
              <w:t>,(</w:t>
            </w:r>
            <w:proofErr w:type="gramEnd"/>
            <w:r w:rsidRPr="00BD1177">
              <w:rPr>
                <w:rFonts w:cs="Times New Roman"/>
                <w:color w:val="000000"/>
              </w:rPr>
              <w:t>предварительный отчет не позднее 25 ноября), ежегодно до 01 февраля текущего финансового года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</w:rPr>
              <w:t>2.</w:t>
            </w:r>
            <w:r w:rsidRPr="00BD1177">
              <w:rPr>
                <w:rFonts w:eastAsia="MS Mincho" w:cs="Times New Roman"/>
                <w:lang w:eastAsia="ru-RU"/>
              </w:rPr>
              <w:t xml:space="preserve">Последующий </w:t>
            </w:r>
            <w:r w:rsidRPr="00BD1177">
              <w:rPr>
                <w:rFonts w:cs="Times New Roman"/>
                <w:lang w:eastAsia="ru-RU"/>
              </w:rPr>
              <w:t>контроль в форме выездной проверки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боснованных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</w:tbl>
    <w:p w:rsidR="0085262B" w:rsidRDefault="0085262B">
      <w:pPr>
        <w:pStyle w:val="Standard"/>
        <w:jc w:val="both"/>
      </w:pPr>
    </w:p>
    <w:p w:rsidR="0085262B" w:rsidRDefault="0085262B">
      <w:pPr>
        <w:pStyle w:val="Standard"/>
        <w:spacing w:line="360" w:lineRule="auto"/>
        <w:jc w:val="both"/>
      </w:pPr>
      <w:r>
        <w:t xml:space="preserve">4.Требования к отчетности о выполнении муниципального  задания: 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t xml:space="preserve">4.1.Периодичность представления отчетов о выполнении муниципального   задания </w:t>
      </w:r>
      <w:proofErr w:type="gramStart"/>
      <w:r w:rsidRPr="00BD1177"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>е</w:t>
      </w:r>
      <w:proofErr w:type="gramEnd"/>
      <w:r w:rsidRPr="00BD1177">
        <w:rPr>
          <w:rFonts w:cs="Times New Roman"/>
          <w:color w:val="000000"/>
        </w:rPr>
        <w:t>жеквартально, 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t>4.2. Сроки представления отчетов о выполнении муниципального задания:</w:t>
      </w:r>
      <w:r w:rsidRPr="00CD1EA3">
        <w:rPr>
          <w:rFonts w:cs="Times New Roman"/>
          <w:color w:val="000000"/>
        </w:rPr>
        <w:t xml:space="preserve"> </w:t>
      </w:r>
      <w:r w:rsidRPr="00BD1177">
        <w:rPr>
          <w:rFonts w:cs="Times New Roman"/>
          <w:color w:val="000000"/>
        </w:rPr>
        <w:t>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  <w:r>
        <w:rPr>
          <w:rFonts w:cs="Times New Roman"/>
          <w:color w:val="000000"/>
        </w:rPr>
        <w:t>;</w:t>
      </w:r>
    </w:p>
    <w:p w:rsidR="0085262B" w:rsidRPr="00BD1177" w:rsidRDefault="0085262B" w:rsidP="00CD1EA3">
      <w:pPr>
        <w:jc w:val="both"/>
        <w:rPr>
          <w:rFonts w:cs="Times New Roman"/>
        </w:rPr>
      </w:pPr>
      <w:r>
        <w:t xml:space="preserve">4.3.Иные требования к отчетности о выполнении муниципального   задания: </w:t>
      </w:r>
      <w:r w:rsidRPr="00BD1177">
        <w:rPr>
          <w:rFonts w:cs="Times New Roman"/>
        </w:rPr>
        <w:t>требование о предоставлении пояснительной записки с прогнозом достижения годовых значений показателей качества и объёма оказания муниципальной услуги в случае, если отчётность о выполнении муниципального задания предоставляется чаще, чем раз в год.</w:t>
      </w:r>
    </w:p>
    <w:p w:rsidR="0085262B" w:rsidRDefault="0085262B">
      <w:pPr>
        <w:pStyle w:val="Standard"/>
        <w:spacing w:line="360" w:lineRule="auto"/>
        <w:jc w:val="both"/>
      </w:pPr>
      <w:r>
        <w:t>5. Иные показатели, связанные с выполнением муниципального   задания</w:t>
      </w:r>
      <w:proofErr w:type="gramStart"/>
      <w:r>
        <w:t xml:space="preserve"> :</w:t>
      </w:r>
      <w:proofErr w:type="gramEnd"/>
    </w:p>
    <w:p w:rsidR="0085262B" w:rsidRDefault="0085262B">
      <w:pPr>
        <w:pStyle w:val="Standard"/>
        <w:spacing w:line="360" w:lineRule="auto"/>
        <w:jc w:val="both"/>
      </w:pPr>
      <w:r>
        <w:t>Примечания: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1)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2) </w:t>
      </w:r>
      <w:r w:rsidRPr="00BD1177">
        <w:rPr>
          <w:rFonts w:cs="Times New Roman"/>
          <w:color w:val="00000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lastRenderedPageBreak/>
        <w:t>3)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4) </w:t>
      </w:r>
      <w:r w:rsidRPr="00BD1177">
        <w:rPr>
          <w:rFonts w:cs="Times New Roman"/>
          <w:color w:val="00000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5)</w:t>
      </w:r>
      <w:r w:rsidRPr="00BD1177">
        <w:rPr>
          <w:rFonts w:cs="Times New Roman"/>
          <w:color w:val="000000"/>
        </w:rPr>
        <w:t xml:space="preserve">  Заполняется в целом по муниципальному заданию.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proofErr w:type="gramStart"/>
      <w:r w:rsidRPr="00BD1177">
        <w:rPr>
          <w:rFonts w:cs="Times New Roman"/>
          <w:color w:val="000000"/>
          <w:position w:val="8"/>
        </w:rPr>
        <w:t xml:space="preserve">6) </w:t>
      </w:r>
      <w:r w:rsidRPr="00BD1177">
        <w:rPr>
          <w:rFonts w:cs="Times New Roman"/>
          <w:color w:val="000000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</w:t>
      </w:r>
      <w:proofErr w:type="gramEnd"/>
      <w:r w:rsidRPr="00BD1177">
        <w:rPr>
          <w:rFonts w:cs="Times New Roman"/>
          <w:color w:val="000000"/>
        </w:rPr>
        <w:t xml:space="preserve">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85262B" w:rsidRDefault="0085262B">
      <w:pPr>
        <w:pStyle w:val="Textbody"/>
        <w:spacing w:line="360" w:lineRule="auto"/>
        <w:jc w:val="both"/>
      </w:pPr>
    </w:p>
    <w:p w:rsidR="0085262B" w:rsidRDefault="0085262B">
      <w:pPr>
        <w:pStyle w:val="Standard"/>
        <w:spacing w:line="360" w:lineRule="auto"/>
        <w:jc w:val="both"/>
      </w:pPr>
    </w:p>
    <w:sectPr w:rsidR="0085262B" w:rsidSect="001F3EB2">
      <w:headerReference w:type="default" r:id="rId7"/>
      <w:pgSz w:w="16838" w:h="11906" w:orient="landscape"/>
      <w:pgMar w:top="1474" w:right="850" w:bottom="964" w:left="1417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17D" w:rsidRDefault="007A617D">
      <w:r>
        <w:separator/>
      </w:r>
    </w:p>
  </w:endnote>
  <w:endnote w:type="continuationSeparator" w:id="0">
    <w:p w:rsidR="007A617D" w:rsidRDefault="007A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17D" w:rsidRDefault="007A617D">
      <w:r>
        <w:separator/>
      </w:r>
    </w:p>
  </w:footnote>
  <w:footnote w:type="continuationSeparator" w:id="0">
    <w:p w:rsidR="007A617D" w:rsidRDefault="007A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2B" w:rsidRDefault="00F12FD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A6104A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B"/>
    <w:rsid w:val="0001559C"/>
    <w:rsid w:val="00031889"/>
    <w:rsid w:val="00033B48"/>
    <w:rsid w:val="0005356E"/>
    <w:rsid w:val="00075669"/>
    <w:rsid w:val="000772CF"/>
    <w:rsid w:val="00082E52"/>
    <w:rsid w:val="000B0F01"/>
    <w:rsid w:val="000C1DF9"/>
    <w:rsid w:val="000C711D"/>
    <w:rsid w:val="00100B81"/>
    <w:rsid w:val="0010753B"/>
    <w:rsid w:val="00111CAC"/>
    <w:rsid w:val="00115375"/>
    <w:rsid w:val="0011794C"/>
    <w:rsid w:val="0012549E"/>
    <w:rsid w:val="001671F3"/>
    <w:rsid w:val="0019750D"/>
    <w:rsid w:val="001C2275"/>
    <w:rsid w:val="001E0C6F"/>
    <w:rsid w:val="001F0602"/>
    <w:rsid w:val="001F3EB2"/>
    <w:rsid w:val="00200B96"/>
    <w:rsid w:val="00205204"/>
    <w:rsid w:val="002165B4"/>
    <w:rsid w:val="0022453A"/>
    <w:rsid w:val="002273ED"/>
    <w:rsid w:val="002367C0"/>
    <w:rsid w:val="0025330A"/>
    <w:rsid w:val="00263908"/>
    <w:rsid w:val="00266432"/>
    <w:rsid w:val="002B0619"/>
    <w:rsid w:val="002C4E87"/>
    <w:rsid w:val="002E7DF1"/>
    <w:rsid w:val="00343962"/>
    <w:rsid w:val="003452CD"/>
    <w:rsid w:val="003456C6"/>
    <w:rsid w:val="003465F9"/>
    <w:rsid w:val="00357D0E"/>
    <w:rsid w:val="00360558"/>
    <w:rsid w:val="00361368"/>
    <w:rsid w:val="00394B18"/>
    <w:rsid w:val="00396D99"/>
    <w:rsid w:val="00422A6C"/>
    <w:rsid w:val="00464C7D"/>
    <w:rsid w:val="004831AA"/>
    <w:rsid w:val="00483DC9"/>
    <w:rsid w:val="00484C4E"/>
    <w:rsid w:val="00487AD3"/>
    <w:rsid w:val="004A018F"/>
    <w:rsid w:val="004A4E17"/>
    <w:rsid w:val="004B7127"/>
    <w:rsid w:val="004C7725"/>
    <w:rsid w:val="004D0B29"/>
    <w:rsid w:val="004D67F7"/>
    <w:rsid w:val="005020E0"/>
    <w:rsid w:val="00505DEE"/>
    <w:rsid w:val="005079DB"/>
    <w:rsid w:val="005171D2"/>
    <w:rsid w:val="0054664E"/>
    <w:rsid w:val="00554FE7"/>
    <w:rsid w:val="0056750C"/>
    <w:rsid w:val="00570EF9"/>
    <w:rsid w:val="00583CF9"/>
    <w:rsid w:val="005C1964"/>
    <w:rsid w:val="005C3E16"/>
    <w:rsid w:val="005D56FB"/>
    <w:rsid w:val="00607674"/>
    <w:rsid w:val="006117D2"/>
    <w:rsid w:val="006236C9"/>
    <w:rsid w:val="006245CA"/>
    <w:rsid w:val="00644AFF"/>
    <w:rsid w:val="00655739"/>
    <w:rsid w:val="006C1986"/>
    <w:rsid w:val="006C3D64"/>
    <w:rsid w:val="006E4E4F"/>
    <w:rsid w:val="006F08D4"/>
    <w:rsid w:val="006F4A3F"/>
    <w:rsid w:val="00700B0E"/>
    <w:rsid w:val="00727932"/>
    <w:rsid w:val="0073353C"/>
    <w:rsid w:val="00753DD7"/>
    <w:rsid w:val="007A617D"/>
    <w:rsid w:val="007C7B15"/>
    <w:rsid w:val="007D0E07"/>
    <w:rsid w:val="007F08A9"/>
    <w:rsid w:val="0080766F"/>
    <w:rsid w:val="00825B00"/>
    <w:rsid w:val="008309BF"/>
    <w:rsid w:val="0085262B"/>
    <w:rsid w:val="008E38D6"/>
    <w:rsid w:val="008F7785"/>
    <w:rsid w:val="009112E0"/>
    <w:rsid w:val="009303FE"/>
    <w:rsid w:val="00941070"/>
    <w:rsid w:val="009530E3"/>
    <w:rsid w:val="009A4706"/>
    <w:rsid w:val="009C62BC"/>
    <w:rsid w:val="00A17CCC"/>
    <w:rsid w:val="00A6104A"/>
    <w:rsid w:val="00A71CA4"/>
    <w:rsid w:val="00AD05FE"/>
    <w:rsid w:val="00B06B1B"/>
    <w:rsid w:val="00B17029"/>
    <w:rsid w:val="00B32975"/>
    <w:rsid w:val="00B3531F"/>
    <w:rsid w:val="00B36483"/>
    <w:rsid w:val="00B57444"/>
    <w:rsid w:val="00B7570F"/>
    <w:rsid w:val="00B9464E"/>
    <w:rsid w:val="00BA5B7F"/>
    <w:rsid w:val="00BB1EF7"/>
    <w:rsid w:val="00BD1177"/>
    <w:rsid w:val="00BF13C5"/>
    <w:rsid w:val="00C00103"/>
    <w:rsid w:val="00C1414A"/>
    <w:rsid w:val="00CD1EA3"/>
    <w:rsid w:val="00D53EE9"/>
    <w:rsid w:val="00D57E91"/>
    <w:rsid w:val="00D61B72"/>
    <w:rsid w:val="00D83068"/>
    <w:rsid w:val="00D85052"/>
    <w:rsid w:val="00E4043B"/>
    <w:rsid w:val="00E47EA7"/>
    <w:rsid w:val="00E86BDE"/>
    <w:rsid w:val="00E936BC"/>
    <w:rsid w:val="00E9402F"/>
    <w:rsid w:val="00EB617F"/>
    <w:rsid w:val="00F07F39"/>
    <w:rsid w:val="00F12FDD"/>
    <w:rsid w:val="00F130B6"/>
    <w:rsid w:val="00F55B7A"/>
    <w:rsid w:val="00F572BA"/>
    <w:rsid w:val="00F841C6"/>
    <w:rsid w:val="00F9242B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rf11</dc:creator>
  <cp:lastModifiedBy>User</cp:lastModifiedBy>
  <cp:revision>4</cp:revision>
  <cp:lastPrinted>2022-12-27T13:42:00Z</cp:lastPrinted>
  <dcterms:created xsi:type="dcterms:W3CDTF">2022-12-26T11:10:00Z</dcterms:created>
  <dcterms:modified xsi:type="dcterms:W3CDTF">2022-12-29T11:15:00Z</dcterms:modified>
</cp:coreProperties>
</file>